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914527" w:rsidRPr="002E4727" w:rsidRDefault="00914527" w:rsidP="007A0839">
      <w:pPr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EE34E2" w:rsidRDefault="00142818" w:rsidP="00E274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306" w:rsidRPr="00F77306">
        <w:rPr>
          <w:rFonts w:ascii="Times New Roman" w:hAnsi="Times New Roman" w:cs="Times New Roman"/>
          <w:b/>
          <w:sz w:val="28"/>
          <w:szCs w:val="28"/>
        </w:rPr>
        <w:t xml:space="preserve">  График работы клиентских служб Отделения СФР по Костромской области станет удобнее для жителей региона</w:t>
      </w:r>
    </w:p>
    <w:p w:rsidR="00E81011" w:rsidRDefault="00DF2EF3" w:rsidP="009558FB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3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44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558FB" w:rsidRPr="009558FB" w:rsidRDefault="009558FB" w:rsidP="00AA1B9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Отделение СФР </w:t>
      </w:r>
      <w:r w:rsidR="00AA1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Костромской области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расширяет график приема в своих  клиентских службах.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8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Начиная с марта</w:t>
      </w:r>
      <w:r w:rsidR="00F77306" w:rsidRPr="009558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помимо основного обслуживания по будням, </w:t>
      </w:r>
      <w:r w:rsidRPr="009558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специалисты Отделения </w:t>
      </w:r>
      <w:r w:rsidR="00F77306" w:rsidRPr="009558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будут принимать посетителей в дополнительный день </w:t>
      </w:r>
      <w:r w:rsidR="00434A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</w:t>
      </w:r>
      <w:r w:rsidR="00F77306" w:rsidRPr="009558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каждую последнюю субботу месяца. </w:t>
      </w:r>
    </w:p>
    <w:p w:rsidR="009558FB" w:rsidRDefault="00F77306" w:rsidP="00434A8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и организации смогут получить в этот день весь перечень услуг фонда. Первым дополнительным днем приема станет 30 марта, которое в следующем месяце выпадает на последнюю субботу. В этот день, как и во все другие дополнительные дни обслуживания</w:t>
      </w:r>
      <w:r w:rsid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клиентские службы О</w:t>
      </w: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тделе</w:t>
      </w:r>
      <w:r w:rsid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Социального фонда по Костромской области</w:t>
      </w: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вести прием посетителей с 8</w:t>
      </w:r>
      <w:r w:rsid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14 часов</w:t>
      </w: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2483F" w:rsidRDefault="00F77306" w:rsidP="00434A8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клиент</w:t>
      </w:r>
      <w:r w:rsidR="0022483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ские офисы в сельских районах</w:t>
      </w:r>
      <w:r w:rsidR="00434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Антроповском</w:t>
      </w:r>
      <w:proofErr w:type="spellEnd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Кадыйском</w:t>
      </w:r>
      <w:proofErr w:type="spellEnd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Кологривском</w:t>
      </w:r>
      <w:proofErr w:type="spellEnd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Межевском</w:t>
      </w:r>
      <w:proofErr w:type="spellEnd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Павинском</w:t>
      </w:r>
      <w:proofErr w:type="spellEnd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Парфенье</w:t>
      </w:r>
      <w:r w:rsidR="00BB49E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вском</w:t>
      </w:r>
      <w:proofErr w:type="spellEnd"/>
      <w:r w:rsidR="00BB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B49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Поназыревском</w:t>
      </w:r>
      <w:proofErr w:type="spellEnd"/>
      <w:r w:rsidR="00BB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B49EE">
        <w:rPr>
          <w:rFonts w:ascii="Times New Roman" w:eastAsia="Times New Roman" w:hAnsi="Times New Roman" w:cs="Times New Roman"/>
          <w:sz w:val="24"/>
          <w:szCs w:val="24"/>
          <w:lang w:eastAsia="ru-RU"/>
        </w:rPr>
        <w:t>Пыщугском</w:t>
      </w:r>
      <w:proofErr w:type="spellEnd"/>
      <w:r w:rsidR="00BB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58FB" w:rsidRP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Октябрьском</w:t>
      </w:r>
      <w:r w:rsidR="00BB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Сусанинском</w:t>
      </w:r>
      <w:r w:rsidR="00434A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24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прием обеспечив</w:t>
      </w:r>
      <w:r w:rsid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ают </w:t>
      </w: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>-три</w:t>
      </w: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специалиста, в дополнительный день будут работать по</w:t>
      </w:r>
      <w:r w:rsidR="0095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сокращенному графику: с 8 до 12 часов</w:t>
      </w: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81011" w:rsidRDefault="0022483F" w:rsidP="00587C3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</w:t>
      </w:r>
      <w:r w:rsidR="00F77306"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одного дня работы фонда в течение месяца позволит улучшить клиентское обслуживание и повысит</w:t>
      </w:r>
      <w:r w:rsidR="00434A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77306"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доступность сервисов СФР. Новый график будет 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 удобен работающим костромичам</w:t>
      </w:r>
      <w:r w:rsidR="00F77306"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поскольку они смогут обратиться за услугами в выходной день. Информация о режиме работы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Отделения СФР </w:t>
      </w:r>
      <w:r w:rsidR="00F77306"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дополнительного дня в ближайшее время появится во всех клиентских службах. Уточнить актуальное расписание работы ближайшей клиентской службы с учетом всех изменений всегда можно по телефону </w:t>
      </w:r>
      <w:proofErr w:type="gramStart"/>
      <w:r w:rsidR="00E810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</w:t>
      </w:r>
      <w:proofErr w:type="gramEnd"/>
      <w:r w:rsidR="00E81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контакт-центра: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8-800-200-0744</w:t>
      </w:r>
      <w:r w:rsidR="00F77306"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 бесплатный</w:t>
      </w:r>
      <w:r w:rsidR="00F77306"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77306" w:rsidRDefault="00F77306" w:rsidP="002248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Отметим, что перед посещением клиентского офиса Социального фонда можно попробовать решить возникший вопрос через контакт-центр. Его операторы окажут помощь и постараются дистанционно предоставить необходимую информацию, если это возможно. </w:t>
      </w:r>
    </w:p>
    <w:p w:rsidR="00AA1B99" w:rsidRPr="00045BFE" w:rsidRDefault="00AA1B99" w:rsidP="0022483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Уточнить информацию о графике приема посетителей, контактные данные и адреса клиентских служб можно на официальном сайте СФР в </w:t>
      </w:r>
      <w:r w:rsidR="00045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</w:t>
      </w:r>
      <w:r w:rsidRPr="00045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BFE" w:rsidRPr="00045BFE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https://sfr.gov.ru/branches/kostroma/</w:t>
      </w:r>
    </w:p>
    <w:p w:rsidR="00640B6E" w:rsidRPr="0022483F" w:rsidRDefault="00640B6E" w:rsidP="0022483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0B6E" w:rsidRDefault="00640B6E" w:rsidP="00E27417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640B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Замяткина</w:t>
      </w:r>
      <w:proofErr w:type="spellEnd"/>
      <w:r w:rsidRPr="00640B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Елена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6F09DA" w:rsidRPr="00640B6E" w:rsidRDefault="00640B6E" w:rsidP="00E27417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6F09DA" w:rsidRPr="00A22E0D">
        <w:rPr>
          <w:rFonts w:ascii="Times New Roman" w:hAnsi="Times New Roman"/>
          <w:i/>
          <w:sz w:val="24"/>
          <w:szCs w:val="24"/>
        </w:rPr>
        <w:t xml:space="preserve">ресс-служба </w:t>
      </w:r>
      <w:r w:rsidR="00267599" w:rsidRPr="00A22E0D">
        <w:rPr>
          <w:rFonts w:ascii="Times New Roman" w:hAnsi="Times New Roman"/>
          <w:i/>
          <w:sz w:val="24"/>
          <w:szCs w:val="24"/>
        </w:rPr>
        <w:t>О</w:t>
      </w:r>
      <w:r w:rsidR="006F09DA" w:rsidRPr="00A22E0D"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8B01A4" w:rsidRDefault="006F09DA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40B6E">
        <w:rPr>
          <w:rFonts w:ascii="Times New Roman" w:hAnsi="Times New Roman"/>
          <w:i/>
          <w:sz w:val="24"/>
          <w:szCs w:val="24"/>
        </w:rPr>
        <w:t>8 (4942) 39-06-07</w:t>
      </w:r>
    </w:p>
    <w:p w:rsidR="00640B6E" w:rsidRDefault="00640B6E" w:rsidP="008B01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64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7F56"/>
    <w:rsid w:val="00040F54"/>
    <w:rsid w:val="00045BFE"/>
    <w:rsid w:val="000572D8"/>
    <w:rsid w:val="000651D5"/>
    <w:rsid w:val="00090AB9"/>
    <w:rsid w:val="000A0179"/>
    <w:rsid w:val="000E5D2F"/>
    <w:rsid w:val="000F6675"/>
    <w:rsid w:val="0010096D"/>
    <w:rsid w:val="00117B3A"/>
    <w:rsid w:val="00120C75"/>
    <w:rsid w:val="001220E9"/>
    <w:rsid w:val="00142818"/>
    <w:rsid w:val="00144B36"/>
    <w:rsid w:val="0019716F"/>
    <w:rsid w:val="001A2BC8"/>
    <w:rsid w:val="001D0190"/>
    <w:rsid w:val="001D2897"/>
    <w:rsid w:val="001D411E"/>
    <w:rsid w:val="001E526B"/>
    <w:rsid w:val="00203FBE"/>
    <w:rsid w:val="0022483F"/>
    <w:rsid w:val="00251C29"/>
    <w:rsid w:val="00256463"/>
    <w:rsid w:val="00267599"/>
    <w:rsid w:val="002736AE"/>
    <w:rsid w:val="002B5E1F"/>
    <w:rsid w:val="002C47E7"/>
    <w:rsid w:val="002E4727"/>
    <w:rsid w:val="00316188"/>
    <w:rsid w:val="003340D9"/>
    <w:rsid w:val="00347757"/>
    <w:rsid w:val="00357675"/>
    <w:rsid w:val="00364478"/>
    <w:rsid w:val="003859DB"/>
    <w:rsid w:val="003A41CE"/>
    <w:rsid w:val="003B1E57"/>
    <w:rsid w:val="003E375A"/>
    <w:rsid w:val="003E7673"/>
    <w:rsid w:val="00434A8C"/>
    <w:rsid w:val="00457425"/>
    <w:rsid w:val="004870AF"/>
    <w:rsid w:val="004C0C3D"/>
    <w:rsid w:val="004D0FA9"/>
    <w:rsid w:val="005446F5"/>
    <w:rsid w:val="00554213"/>
    <w:rsid w:val="005579D6"/>
    <w:rsid w:val="005601D3"/>
    <w:rsid w:val="00561FD5"/>
    <w:rsid w:val="00586B86"/>
    <w:rsid w:val="00587C34"/>
    <w:rsid w:val="005E6A84"/>
    <w:rsid w:val="005F0505"/>
    <w:rsid w:val="00613EAC"/>
    <w:rsid w:val="00625E4E"/>
    <w:rsid w:val="00640B6E"/>
    <w:rsid w:val="006508AD"/>
    <w:rsid w:val="006C6AA1"/>
    <w:rsid w:val="006F09DA"/>
    <w:rsid w:val="00742A52"/>
    <w:rsid w:val="00755584"/>
    <w:rsid w:val="007660B6"/>
    <w:rsid w:val="007A0839"/>
    <w:rsid w:val="007B311C"/>
    <w:rsid w:val="007B6936"/>
    <w:rsid w:val="007D55B0"/>
    <w:rsid w:val="00805FB5"/>
    <w:rsid w:val="00823B98"/>
    <w:rsid w:val="0082780C"/>
    <w:rsid w:val="008317A0"/>
    <w:rsid w:val="008370D5"/>
    <w:rsid w:val="00844986"/>
    <w:rsid w:val="00883DCD"/>
    <w:rsid w:val="008B01A4"/>
    <w:rsid w:val="008B4296"/>
    <w:rsid w:val="008D6EE2"/>
    <w:rsid w:val="008F275E"/>
    <w:rsid w:val="008F7938"/>
    <w:rsid w:val="00900C9D"/>
    <w:rsid w:val="0090624D"/>
    <w:rsid w:val="00914527"/>
    <w:rsid w:val="00915EC9"/>
    <w:rsid w:val="00920E3D"/>
    <w:rsid w:val="009558FB"/>
    <w:rsid w:val="00996C3C"/>
    <w:rsid w:val="009A096C"/>
    <w:rsid w:val="009D4CF0"/>
    <w:rsid w:val="00A16AE0"/>
    <w:rsid w:val="00A22E0D"/>
    <w:rsid w:val="00A319AC"/>
    <w:rsid w:val="00A41CC1"/>
    <w:rsid w:val="00A456A4"/>
    <w:rsid w:val="00A47576"/>
    <w:rsid w:val="00AA1B99"/>
    <w:rsid w:val="00AA619F"/>
    <w:rsid w:val="00AB3276"/>
    <w:rsid w:val="00B03B5E"/>
    <w:rsid w:val="00B03F8D"/>
    <w:rsid w:val="00B20E63"/>
    <w:rsid w:val="00B56EB7"/>
    <w:rsid w:val="00B74D7B"/>
    <w:rsid w:val="00B85B86"/>
    <w:rsid w:val="00B916F7"/>
    <w:rsid w:val="00B92894"/>
    <w:rsid w:val="00BB49EE"/>
    <w:rsid w:val="00BC05B3"/>
    <w:rsid w:val="00BC7AD5"/>
    <w:rsid w:val="00BD70F7"/>
    <w:rsid w:val="00BE1121"/>
    <w:rsid w:val="00C61710"/>
    <w:rsid w:val="00C90D24"/>
    <w:rsid w:val="00C92E1C"/>
    <w:rsid w:val="00CB3077"/>
    <w:rsid w:val="00CC3A8C"/>
    <w:rsid w:val="00CE7FF0"/>
    <w:rsid w:val="00D24CD7"/>
    <w:rsid w:val="00D26220"/>
    <w:rsid w:val="00D61E8D"/>
    <w:rsid w:val="00D64C8B"/>
    <w:rsid w:val="00D67926"/>
    <w:rsid w:val="00D945B3"/>
    <w:rsid w:val="00DA2BBE"/>
    <w:rsid w:val="00DF2EF3"/>
    <w:rsid w:val="00DF5EA7"/>
    <w:rsid w:val="00E07356"/>
    <w:rsid w:val="00E1612B"/>
    <w:rsid w:val="00E27417"/>
    <w:rsid w:val="00E402A4"/>
    <w:rsid w:val="00E42684"/>
    <w:rsid w:val="00E81011"/>
    <w:rsid w:val="00E83DB7"/>
    <w:rsid w:val="00E840B9"/>
    <w:rsid w:val="00E846DB"/>
    <w:rsid w:val="00E846E6"/>
    <w:rsid w:val="00E87ED6"/>
    <w:rsid w:val="00EB5B88"/>
    <w:rsid w:val="00EE34E2"/>
    <w:rsid w:val="00F0093B"/>
    <w:rsid w:val="00F327A1"/>
    <w:rsid w:val="00F37861"/>
    <w:rsid w:val="00F403A6"/>
    <w:rsid w:val="00F530BE"/>
    <w:rsid w:val="00F65D41"/>
    <w:rsid w:val="00F77306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8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B93E-BDE1-4175-8BC5-0B70BF01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2024-02-21T10:57:00Z</cp:lastPrinted>
  <dcterms:created xsi:type="dcterms:W3CDTF">2024-02-26T07:23:00Z</dcterms:created>
  <dcterms:modified xsi:type="dcterms:W3CDTF">2024-02-26T07:23:00Z</dcterms:modified>
</cp:coreProperties>
</file>